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1DF" w:rsidRPr="007C3146" w:rsidRDefault="001A01DF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REPUBLIKA HRVATSKA</w:t>
      </w: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KATOLIČKA OSNOVNA ŠKOLA U VIROVITICI</w:t>
      </w: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Trg Ljudevita </w:t>
      </w:r>
      <w:proofErr w:type="spellStart"/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Patačića</w:t>
      </w:r>
      <w:proofErr w:type="spellEnd"/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33000 Virovitica</w:t>
      </w: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Pr="007C3146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</w:rPr>
          <w:t>www.os-katolicka-vt.skole.hr</w:t>
        </w:r>
      </w:hyperlink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Tel.: 033/ 554-225; 554-223; 554-227</w:t>
      </w: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KLASA: 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003-08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/15-01/02</w:t>
      </w:r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RBROJ: 2189-87-08</w:t>
      </w:r>
      <w:r w:rsidR="00881380">
        <w:rPr>
          <w:rFonts w:ascii="Times New Roman" w:hAnsi="Times New Roman" w:cs="Times New Roman"/>
          <w:color w:val="000000" w:themeColor="text1"/>
          <w:sz w:val="24"/>
          <w:szCs w:val="24"/>
        </w:rPr>
        <w:t>-15-01</w:t>
      </w:r>
      <w:bookmarkStart w:id="0" w:name="_GoBack"/>
      <w:bookmarkEnd w:id="0"/>
    </w:p>
    <w:p w:rsidR="007C3146" w:rsidRPr="007C3146" w:rsidRDefault="007C3146" w:rsidP="007C3146">
      <w:pPr>
        <w:pStyle w:val="Bezprored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Virovitica, 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. rujna 2015. godine</w:t>
      </w:r>
    </w:p>
    <w:p w:rsidR="001A01DF" w:rsidRPr="007C3146" w:rsidRDefault="001A01DF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756" w:rsidRPr="007C3146" w:rsidRDefault="001A01DF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Na temelju čl. 13. Zakona o pravu na pristup informacijama ( NN 25/13, 85/15; dalje u tekstu: Zakon) </w:t>
      </w:r>
      <w:r w:rsidR="00375756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Katoličke osnovne škole 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Virovitici ( dalje u tekstu: Škola) </w:t>
      </w:r>
      <w:r w:rsidR="00375756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dana </w:t>
      </w:r>
      <w:r w:rsidR="007C3146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30. rujna 2015. </w:t>
      </w:r>
      <w:r w:rsidR="00375756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godine donosi:</w:t>
      </w:r>
    </w:p>
    <w:p w:rsidR="00375756" w:rsidRPr="007C3146" w:rsidRDefault="00375756" w:rsidP="003757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ODLUKU</w:t>
      </w:r>
    </w:p>
    <w:p w:rsidR="00375756" w:rsidRPr="007C3146" w:rsidRDefault="00375756" w:rsidP="003757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imenovanju službenika za informiranje</w:t>
      </w:r>
    </w:p>
    <w:p w:rsidR="00375756" w:rsidRPr="007C3146" w:rsidRDefault="00375756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756" w:rsidRPr="007C3146" w:rsidRDefault="001A01DF" w:rsidP="0037575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Mario </w:t>
      </w:r>
      <w:proofErr w:type="spellStart"/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Večerić</w:t>
      </w:r>
      <w:proofErr w:type="spellEnd"/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, ravnatelj</w:t>
      </w:r>
      <w:r w:rsidR="00375756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 imenuje se službenikom za informiranje u Katoličkoj osnovnoj školi 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u Virovitici.</w:t>
      </w:r>
    </w:p>
    <w:p w:rsidR="00375756" w:rsidRPr="007C3146" w:rsidRDefault="00375756" w:rsidP="00375756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Ova odluka stupa na snagu danom donošenja, primjenjuje se do opoziva, a objavit će se na </w:t>
      </w:r>
      <w:r w:rsidR="001A01DF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oglasnoj ploči Škole 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roku od tri (3) dana od dana donošenja. </w:t>
      </w:r>
    </w:p>
    <w:p w:rsidR="00375756" w:rsidRPr="007C3146" w:rsidRDefault="00375756" w:rsidP="00375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756" w:rsidRPr="007C3146" w:rsidRDefault="007C3146" w:rsidP="003757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5756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OBRAZLOŽENJE</w:t>
      </w:r>
    </w:p>
    <w:p w:rsidR="00375756" w:rsidRPr="007C3146" w:rsidRDefault="00375756" w:rsidP="0037575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756" w:rsidRPr="007C3146" w:rsidRDefault="00375756" w:rsidP="0037575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Službenik za informiranje imenuje se radi osiguravanja pristupa informacijama u svezi s obvezama propisanim Zakonom o</w:t>
      </w:r>
      <w:r w:rsidR="001A01DF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pravu na pristup informacijama (NN 25/13, 85/15).</w:t>
      </w:r>
    </w:p>
    <w:p w:rsidR="00375756" w:rsidRPr="007C3146" w:rsidRDefault="00375756" w:rsidP="00375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Službenik za informiranje je osoba mjerodavna za rješavanje ostvarivanja prava na pristup informacijama, a obvezan je: </w:t>
      </w:r>
    </w:p>
    <w:p w:rsidR="008B3A71" w:rsidRPr="007C3146" w:rsidRDefault="008B3A71" w:rsidP="00375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- redovito objavljivati informacije, sukladno unutarnjem ustroju tijela javne vlasti</w:t>
      </w:r>
    </w:p>
    <w:p w:rsidR="00375756" w:rsidRPr="007C3146" w:rsidRDefault="00375756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rješavati pojedinačne zahtjeve </w:t>
      </w:r>
      <w:r w:rsidR="001A01DF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za pristup informacijama</w:t>
      </w:r>
    </w:p>
    <w:p w:rsidR="008B3A71" w:rsidRPr="007C3146" w:rsidRDefault="008B3A71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B3A71" w:rsidRPr="007C3146" w:rsidRDefault="00375756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- unapređiv</w:t>
      </w:r>
      <w:r w:rsidR="008B3A71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ati način obrade, razvrstavati, čuvati i objavljivati informacije sadržane u službenim dokumentima</w:t>
      </w:r>
    </w:p>
    <w:p w:rsidR="00375756" w:rsidRPr="007C3146" w:rsidRDefault="00375756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5756" w:rsidRPr="007C3146" w:rsidRDefault="00375756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osiguravati neophodnu pomoć podnositeljima zahtjeva u svezi s ost</w:t>
      </w:r>
      <w:r w:rsidR="008B3A71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varivanjem prava utvrđenih Zakonom</w:t>
      </w:r>
    </w:p>
    <w:p w:rsidR="00375756" w:rsidRPr="007C3146" w:rsidRDefault="00375756" w:rsidP="0037575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756" w:rsidRPr="007C3146" w:rsidRDefault="00375756" w:rsidP="00375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Pravo na pristup informacijama ostvaruje se podnošenjem pisanog ili usmenog zahtjeva službeniku za informiranje u vremenu od 8.00 do 12.00 sati svakog radnog dana. </w:t>
      </w:r>
    </w:p>
    <w:p w:rsidR="00375756" w:rsidRPr="007C3146" w:rsidRDefault="00375756" w:rsidP="00375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Ova Odl</w:t>
      </w:r>
      <w:r w:rsidR="00CD68DD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uka objavit će se na oglasnoj ploči i web stranici</w:t>
      </w: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Škole i dostupna je javnosti</w:t>
      </w:r>
      <w:r w:rsidR="00CD68DD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skladu sa člankom 13. Zakona.</w:t>
      </w:r>
    </w:p>
    <w:p w:rsidR="00375756" w:rsidRPr="007C3146" w:rsidRDefault="00375756" w:rsidP="00CD68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</w:t>
      </w:r>
      <w:r w:rsidR="00CD68DD"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>Predsjednica Školskog odbora</w:t>
      </w:r>
    </w:p>
    <w:p w:rsidR="00CD68DD" w:rsidRPr="007C3146" w:rsidRDefault="00CD68DD" w:rsidP="00CD68D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Viktorija Majstorović, dipl. učiteljica </w:t>
      </w:r>
    </w:p>
    <w:p w:rsidR="00375756" w:rsidRPr="007C3146" w:rsidRDefault="00375756" w:rsidP="003757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19E" w:rsidRPr="007C3146" w:rsidRDefault="0029519E">
      <w:pPr>
        <w:rPr>
          <w:color w:val="000000" w:themeColor="text1"/>
          <w:sz w:val="24"/>
          <w:szCs w:val="24"/>
        </w:rPr>
      </w:pPr>
    </w:p>
    <w:sectPr w:rsidR="0029519E" w:rsidRPr="007C3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55EE"/>
    <w:multiLevelType w:val="hybridMultilevel"/>
    <w:tmpl w:val="27BCDC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56"/>
    <w:rsid w:val="001A01DF"/>
    <w:rsid w:val="0029519E"/>
    <w:rsid w:val="00375756"/>
    <w:rsid w:val="007C3146"/>
    <w:rsid w:val="00881380"/>
    <w:rsid w:val="008B3A71"/>
    <w:rsid w:val="00CD68DD"/>
    <w:rsid w:val="00D9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D057C-037D-437C-9E70-23D0513F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75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5756"/>
    <w:pPr>
      <w:ind w:left="720"/>
      <w:contextualSpacing/>
    </w:pPr>
  </w:style>
  <w:style w:type="paragraph" w:styleId="Bezproreda">
    <w:name w:val="No Spacing"/>
    <w:uiPriority w:val="1"/>
    <w:qFormat/>
    <w:rsid w:val="001A01DF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7C3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katolicka-v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</cp:revision>
  <dcterms:created xsi:type="dcterms:W3CDTF">2015-09-23T09:30:00Z</dcterms:created>
  <dcterms:modified xsi:type="dcterms:W3CDTF">2015-10-13T08:37:00Z</dcterms:modified>
</cp:coreProperties>
</file>